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15787180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984847">
        <w:rPr>
          <w:rFonts w:ascii="Times New Roman" w:hAnsi="Times New Roman"/>
          <w:b/>
        </w:rPr>
        <w:t>107</w:t>
      </w:r>
      <w:r w:rsidR="00B011AF">
        <w:rPr>
          <w:rFonts w:ascii="Times New Roman" w:hAnsi="Times New Roman"/>
          <w:b/>
        </w:rPr>
        <w:t>/202</w:t>
      </w:r>
      <w:r w:rsidR="00A9345E">
        <w:rPr>
          <w:rFonts w:ascii="Times New Roman" w:hAnsi="Times New Roman"/>
          <w:b/>
        </w:rPr>
        <w:t>6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3A1F471B" w:rsidR="005C68C5" w:rsidRPr="00213305" w:rsidRDefault="00984847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984847">
              <w:rPr>
                <w:rFonts w:ascii="Times New Roman" w:hAnsi="Times New Roman"/>
                <w:b/>
                <w:bCs/>
                <w:iCs/>
              </w:rPr>
              <w:t>„Sukcesywne dostawy opatrunków jałowych poin</w:t>
            </w:r>
            <w:r w:rsidR="00421CA2">
              <w:rPr>
                <w:rFonts w:ascii="Times New Roman" w:hAnsi="Times New Roman"/>
                <w:b/>
                <w:bCs/>
                <w:iCs/>
              </w:rPr>
              <w:t>i</w:t>
            </w:r>
            <w:r w:rsidRPr="00984847">
              <w:rPr>
                <w:rFonts w:ascii="Times New Roman" w:hAnsi="Times New Roman"/>
                <w:b/>
                <w:bCs/>
                <w:iCs/>
              </w:rPr>
              <w:t>ekcyjnych, środków do hamowania krwawień oraz gąbek żelatynowych dla potrzeb Apteki Szpitalnej Wojewódzkiego Szpitala Zespolonego w Kielcach”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 w:rsidR="00A934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9F6B3F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>
              <w:rPr>
                <w:rFonts w:ascii="Times New Roman" w:hAnsi="Times New Roman"/>
                <w:b/>
              </w:rPr>
              <w:t>107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9345E"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1499" w14:textId="77777777" w:rsidR="00D541B5" w:rsidRDefault="00D541B5" w:rsidP="00193B78">
      <w:pPr>
        <w:spacing w:after="0" w:line="240" w:lineRule="auto"/>
      </w:pPr>
      <w:r>
        <w:separator/>
      </w:r>
    </w:p>
  </w:endnote>
  <w:endnote w:type="continuationSeparator" w:id="0">
    <w:p w14:paraId="4E4A9E8A" w14:textId="77777777" w:rsidR="00D541B5" w:rsidRDefault="00D541B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97A7" w14:textId="77777777" w:rsidR="00D541B5" w:rsidRDefault="00D541B5" w:rsidP="00193B78">
      <w:pPr>
        <w:spacing w:after="0" w:line="240" w:lineRule="auto"/>
      </w:pPr>
      <w:r>
        <w:separator/>
      </w:r>
    </w:p>
  </w:footnote>
  <w:footnote w:type="continuationSeparator" w:id="0">
    <w:p w14:paraId="01AF4567" w14:textId="77777777" w:rsidR="00D541B5" w:rsidRDefault="00D541B5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013E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1CA2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249B9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67DEF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84847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4480B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41B5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27</cp:revision>
  <cp:lastPrinted>2024-03-22T11:01:00Z</cp:lastPrinted>
  <dcterms:created xsi:type="dcterms:W3CDTF">2023-03-07T08:54:00Z</dcterms:created>
  <dcterms:modified xsi:type="dcterms:W3CDTF">2026-05-12T07:50:00Z</dcterms:modified>
</cp:coreProperties>
</file>